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2BF2E92F" w:rsidR="00B422EC" w:rsidRPr="00997CA4" w:rsidRDefault="005F00D4" w:rsidP="00BB0B83">
      <w:pPr>
        <w:pStyle w:val="MonthDayYear"/>
        <w:tabs>
          <w:tab w:val="left" w:pos="2469"/>
          <w:tab w:val="right" w:pos="9086"/>
        </w:tabs>
        <w:rPr>
          <w:rFonts w:ascii="Segoe Fluent Icons" w:hAnsi="Segoe Fluent Icons"/>
          <w:sz w:val="20"/>
          <w:szCs w:val="18"/>
          <w:lang w:val="pl-PL"/>
        </w:rPr>
      </w:pPr>
      <w:r w:rsidRPr="005F00D4">
        <w:rPr>
          <w:rFonts w:ascii="Calibri" w:hAnsi="Calibri" w:cs="Calibri"/>
          <w:sz w:val="20"/>
          <w:szCs w:val="18"/>
          <w:lang w:val="pl-PL"/>
        </w:rPr>
        <w:t>25 listopada</w:t>
      </w:r>
      <w:r w:rsidR="534645DC" w:rsidRPr="005F00D4">
        <w:rPr>
          <w:rFonts w:ascii="Segoe Fluent Icons" w:hAnsi="Segoe Fluent Icons"/>
          <w:sz w:val="20"/>
          <w:szCs w:val="18"/>
          <w:lang w:val="pl-PL"/>
        </w:rPr>
        <w:t xml:space="preserve"> </w:t>
      </w:r>
      <w:r w:rsidR="4E715A47" w:rsidRPr="005F00D4">
        <w:rPr>
          <w:rFonts w:ascii="Segoe Fluent Icons" w:hAnsi="Segoe Fluent Icons"/>
          <w:sz w:val="20"/>
          <w:szCs w:val="18"/>
          <w:lang w:val="pl-PL"/>
        </w:rPr>
        <w:t>20</w:t>
      </w:r>
      <w:r w:rsidR="1B65F731" w:rsidRPr="005F00D4">
        <w:rPr>
          <w:rFonts w:ascii="Segoe Fluent Icons" w:hAnsi="Segoe Fluent Icons"/>
          <w:sz w:val="20"/>
          <w:szCs w:val="18"/>
          <w:lang w:val="pl-PL"/>
        </w:rPr>
        <w:t>2</w:t>
      </w:r>
      <w:r w:rsidR="11567E52" w:rsidRPr="005F00D4">
        <w:rPr>
          <w:rFonts w:ascii="Segoe Fluent Icons" w:hAnsi="Segoe Fluent Icons"/>
          <w:sz w:val="20"/>
          <w:szCs w:val="18"/>
          <w:lang w:val="pl-PL"/>
        </w:rPr>
        <w:t>5</w:t>
      </w:r>
      <w:r w:rsidR="53371032" w:rsidRPr="005F00D4">
        <w:rPr>
          <w:rFonts w:ascii="Segoe Fluent Icons" w:hAnsi="Segoe Fluent Icons"/>
          <w:sz w:val="20"/>
          <w:szCs w:val="18"/>
          <w:lang w:val="pl-PL"/>
        </w:rPr>
        <w:t xml:space="preserve"> r.</w:t>
      </w:r>
    </w:p>
    <w:p w14:paraId="1672CD0C" w14:textId="77777777" w:rsidR="00A146FE" w:rsidRPr="00997CA4" w:rsidRDefault="00A146FE" w:rsidP="00BB0B83">
      <w:pPr>
        <w:pStyle w:val="MonthDayYear"/>
        <w:tabs>
          <w:tab w:val="left" w:pos="2469"/>
          <w:tab w:val="right" w:pos="9086"/>
        </w:tabs>
        <w:jc w:val="left"/>
        <w:rPr>
          <w:rFonts w:ascii="Segoe Fluent Icons" w:hAnsi="Segoe Fluent Icons"/>
          <w:sz w:val="20"/>
          <w:szCs w:val="18"/>
          <w:lang w:val="pl-PL"/>
        </w:rPr>
      </w:pPr>
    </w:p>
    <w:p w14:paraId="636B14F0" w14:textId="0EFE1725" w:rsidR="00B03193" w:rsidRPr="00997CA4" w:rsidRDefault="00B03193" w:rsidP="00BB0B83">
      <w:pPr>
        <w:pStyle w:val="Tre"/>
        <w:spacing w:line="276" w:lineRule="auto"/>
        <w:jc w:val="both"/>
        <w:rPr>
          <w:rFonts w:ascii="Segoe Fluent Icons" w:hAnsi="Segoe Fluent Icons"/>
          <w:b/>
          <w:bCs/>
          <w:sz w:val="28"/>
          <w:lang w:val="pl-PL"/>
        </w:rPr>
      </w:pPr>
      <w:r w:rsidRPr="00B03193">
        <w:rPr>
          <w:rFonts w:ascii="Segoe Fluent Icons" w:hAnsi="Segoe Fluent Icons"/>
          <w:b/>
          <w:bCs/>
          <w:sz w:val="28"/>
          <w:lang w:val="pl-PL"/>
        </w:rPr>
        <w:t>Pi</w:t>
      </w:r>
      <w:r w:rsidRPr="00B03193">
        <w:rPr>
          <w:rFonts w:ascii="Calibri" w:hAnsi="Calibri" w:cs="Calibri"/>
          <w:b/>
          <w:bCs/>
          <w:sz w:val="28"/>
          <w:lang w:val="pl-PL"/>
        </w:rPr>
        <w:t>ęć</w:t>
      </w:r>
      <w:r w:rsidRPr="00B03193">
        <w:rPr>
          <w:rFonts w:ascii="Segoe Fluent Icons" w:hAnsi="Segoe Fluent Icons"/>
          <w:b/>
          <w:bCs/>
          <w:sz w:val="28"/>
          <w:lang w:val="pl-PL"/>
        </w:rPr>
        <w:t xml:space="preserve"> lat ekologicznej edukacji z Henklem i </w:t>
      </w:r>
      <w:r w:rsidRPr="00B03193">
        <w:rPr>
          <w:rFonts w:ascii="Arial" w:hAnsi="Arial" w:cs="Arial"/>
          <w:b/>
          <w:bCs/>
          <w:sz w:val="28"/>
          <w:lang w:val="pl-PL"/>
        </w:rPr>
        <w:t>„</w:t>
      </w:r>
      <w:r w:rsidRPr="00B03193">
        <w:rPr>
          <w:rFonts w:ascii="Segoe Fluent Icons" w:hAnsi="Segoe Fluent Icons"/>
          <w:b/>
          <w:bCs/>
          <w:sz w:val="28"/>
          <w:lang w:val="pl-PL"/>
        </w:rPr>
        <w:t>Lekcj</w:t>
      </w:r>
      <w:r w:rsidRPr="00B03193">
        <w:rPr>
          <w:rFonts w:ascii="Arial" w:hAnsi="Arial" w:cs="Arial"/>
          <w:b/>
          <w:bCs/>
          <w:sz w:val="28"/>
          <w:lang w:val="pl-PL"/>
        </w:rPr>
        <w:t>ą</w:t>
      </w:r>
      <w:r w:rsidRPr="00B03193">
        <w:rPr>
          <w:rFonts w:ascii="Segoe Fluent Icons" w:hAnsi="Segoe Fluent Icons"/>
          <w:b/>
          <w:bCs/>
          <w:sz w:val="28"/>
          <w:lang w:val="pl-PL"/>
        </w:rPr>
        <w:t xml:space="preserve"> </w:t>
      </w:r>
      <w:proofErr w:type="spellStart"/>
      <w:r w:rsidRPr="00B03193">
        <w:rPr>
          <w:rFonts w:ascii="Segoe Fluent Icons" w:hAnsi="Segoe Fluent Icons"/>
          <w:b/>
          <w:bCs/>
          <w:sz w:val="28"/>
          <w:lang w:val="pl-PL"/>
        </w:rPr>
        <w:t>Nie</w:t>
      </w:r>
      <w:r w:rsidRPr="00B03193">
        <w:rPr>
          <w:rFonts w:ascii="Calibri" w:hAnsi="Calibri" w:cs="Calibri"/>
          <w:b/>
          <w:bCs/>
          <w:sz w:val="28"/>
          <w:lang w:val="pl-PL"/>
        </w:rPr>
        <w:t>ś</w:t>
      </w:r>
      <w:r w:rsidRPr="00B03193">
        <w:rPr>
          <w:rFonts w:ascii="Segoe Fluent Icons" w:hAnsi="Segoe Fluent Icons"/>
          <w:b/>
          <w:bCs/>
          <w:sz w:val="28"/>
          <w:lang w:val="pl-PL"/>
        </w:rPr>
        <w:t>miecenia</w:t>
      </w:r>
      <w:proofErr w:type="spellEnd"/>
      <w:r w:rsidRPr="00B03193">
        <w:rPr>
          <w:rFonts w:ascii="Calibri" w:hAnsi="Calibri" w:cs="Calibri"/>
          <w:b/>
          <w:bCs/>
          <w:sz w:val="28"/>
          <w:lang w:val="pl-PL"/>
        </w:rPr>
        <w:t>”</w:t>
      </w:r>
    </w:p>
    <w:p w14:paraId="2772AD8E" w14:textId="77777777" w:rsidR="00E11681" w:rsidRPr="00997CA4" w:rsidRDefault="00E11681" w:rsidP="6933CCD7">
      <w:pPr>
        <w:pStyle w:val="Tre"/>
        <w:spacing w:line="276" w:lineRule="auto"/>
        <w:jc w:val="both"/>
        <w:rPr>
          <w:rFonts w:ascii="Segoe Fluent Icons" w:hAnsi="Segoe Fluent Icons" w:cs="Calibri"/>
          <w:b/>
          <w:bCs/>
          <w:lang w:val="pl-PL"/>
        </w:rPr>
      </w:pPr>
    </w:p>
    <w:p w14:paraId="4FAB9226" w14:textId="49675EC3" w:rsidR="00E11681" w:rsidRPr="00E11681" w:rsidRDefault="00E11681" w:rsidP="00E11681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Jubileuszowa, pi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ą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ta edycja og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ó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lnopolskiego projektu ekologicznego </w:t>
      </w:r>
      <w:r w:rsidRPr="00E11681">
        <w:rPr>
          <w:rFonts w:ascii="Arial" w:eastAsia="Segoe UI" w:hAnsi="Arial" w:cs="Arial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„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Lekcja </w:t>
      </w:r>
      <w:proofErr w:type="spellStart"/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Nie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ś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miecenia</w:t>
      </w:r>
      <w:proofErr w:type="spellEnd"/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”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, organizowanego przez Henkel Polska we wsp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ół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pracy z Fundacj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ą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Nasza Ziemia, dobieg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ł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a ko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ń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ca. Tegoroczne obchody 5. urodzin programu by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ł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y wyj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ą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tkowe </w:t>
      </w:r>
      <w:r w:rsidRPr="00E11681">
        <w:rPr>
          <w:rFonts w:ascii="Arial" w:eastAsia="Segoe UI" w:hAnsi="Arial" w:cs="Arial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uczestnicy przygotowali 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ż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yczenia z ekologicznym przes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ł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aniem. Do konkursu zg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ł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oszono a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ż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150 multimedialnych prac z ca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ł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ej Polski</w:t>
      </w:r>
      <w:r w:rsidR="00BF7FA6" w:rsidRPr="00514F63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od przedszkoli i szk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ół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podstawowych</w:t>
      </w:r>
      <w:r w:rsidR="00BF7FA6" w:rsidRPr="00514F63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po o</w:t>
      </w:r>
      <w:r w:rsidRPr="00E11681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ś</w:t>
      </w:r>
      <w:r w:rsidRPr="00E11681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rodki wychowawcze i domy kultury.</w:t>
      </w:r>
    </w:p>
    <w:p w14:paraId="3CA1FF7A" w14:textId="77777777" w:rsidR="00E11681" w:rsidRPr="00514F63" w:rsidRDefault="00E11681" w:rsidP="6933CCD7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23401A31" w14:textId="7F255E76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„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Lekcja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miecenia</w:t>
      </w:r>
      <w:proofErr w:type="spellEnd"/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”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od pi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ciu lat wspiera nauczycieli i plac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wki edukacyjne w nowoczesnej, praktycznej edukacji ekologicznej </w:t>
      </w: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zw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aszcza w obszarze selektywnej zbi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rki odpad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w. Celem projektu jest budowanie trwa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ych,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wiadomych nawyk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w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pro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rodowiskowych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ju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od najm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odszych lat.</w:t>
      </w:r>
      <w:r w:rsidR="00BF7FA6" w:rsidRPr="00514F63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Z okazji 5-lecia projektu organizatorzy poprosili plac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wki o przygotowanie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ycze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ń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urodzinowych z ekologicznym przes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aniem. Pomys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okaza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si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strza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em w dziesi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tk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. Od szk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, przez przedszkola, po domy kultury i 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rodki wychowawcze </w:t>
      </w: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do konkursu nap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yn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 150 multimedialnych prac, w tym animacje, prezentacje, piosenki, filmy, kola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e i nagrania audio. Wszystkie mia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 wsp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lny cel: inspirowa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ć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kolejne pokolenia do odpowiedzialnego traktowania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rodowiska i </w:t>
      </w: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„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odrobienia Lekcji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miecenia</w:t>
      </w:r>
      <w:proofErr w:type="spellEnd"/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”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.</w:t>
      </w:r>
    </w:p>
    <w:p w14:paraId="6D3995C7" w14:textId="15C444BC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  <w:r w:rsidRPr="00AC32B4">
        <w:rPr>
          <w:rFonts w:ascii="Arial" w:eastAsia="Segoe UI" w:hAnsi="Arial" w:cs="Arial"/>
          <w:i/>
          <w:iCs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Pi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ęć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lat projektu pokazuje, jak ogromna jest potrzeba m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drej, praktycznej i nowoczesnej edukacji ekologicznej. Dzieci i m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odzie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chc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dzia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a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ć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Pr="00AC32B4">
        <w:rPr>
          <w:rFonts w:ascii="Arial" w:eastAsia="Segoe UI" w:hAnsi="Arial" w:cs="Arial"/>
          <w:i/>
          <w:iCs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trzeba tylko da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ć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im przestrze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ń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i narz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dzia </w:t>
      </w:r>
      <w:r w:rsidRPr="00AC32B4">
        <w:rPr>
          <w:rFonts w:ascii="Arial" w:eastAsia="Segoe UI" w:hAnsi="Arial" w:cs="Arial"/>
          <w:i/>
          <w:iCs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podkre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la 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Monika Suwa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a, Trade Marketing &amp;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Sustainability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Manager Henkel Polska.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Pr="00AC32B4">
        <w:rPr>
          <w:rFonts w:ascii="Arial" w:eastAsia="Segoe UI" w:hAnsi="Arial" w:cs="Arial"/>
          <w:i/>
          <w:iCs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Pomys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owo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ść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uczestnik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w by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a tak ogromna, 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e wyb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r zwyci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zc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w nale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a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do najtrudniejszych w historii projektu. To dow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d na to, 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e edukacja ekologiczna mo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e by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ć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nowoczesna, anga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uj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>ca i naprawd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 ekscytuj</w:t>
      </w:r>
      <w:r w:rsidRPr="00AC32B4">
        <w:rPr>
          <w:rFonts w:ascii="Calibri" w:eastAsia="Segoe UI" w:hAnsi="Calibri" w:cs="Calibri"/>
          <w:i/>
          <w:iCs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i/>
          <w:iCs/>
          <w:color w:val="000000" w:themeColor="text1"/>
          <w:sz w:val="20"/>
          <w:szCs w:val="20"/>
          <w:lang w:val="pl-PL"/>
        </w:rPr>
        <w:t xml:space="preserve">ca </w:t>
      </w:r>
      <w:r w:rsidRPr="00AC32B4">
        <w:rPr>
          <w:rFonts w:ascii="Arial" w:eastAsia="Segoe UI" w:hAnsi="Arial" w:cs="Arial"/>
          <w:i/>
          <w:iCs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dodaje Suwa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a.</w:t>
      </w:r>
    </w:p>
    <w:p w14:paraId="5533D42D" w14:textId="77777777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</w:pPr>
      <w:r w:rsidRPr="00AC32B4">
        <w:rPr>
          <w:rFonts w:ascii="Calibri" w:eastAsia="Segoe UI" w:hAnsi="Calibri" w:cs="Calibri"/>
          <w:b/>
          <w:bCs/>
          <w:i/>
          <w:iCs/>
          <w:color w:val="000000" w:themeColor="text1"/>
          <w:sz w:val="20"/>
          <w:szCs w:val="20"/>
          <w:lang w:val="pl-PL"/>
        </w:rPr>
        <w:t> </w:t>
      </w:r>
    </w:p>
    <w:p w14:paraId="405F96F1" w14:textId="77777777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</w:pP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>20 laureat</w:t>
      </w:r>
      <w:r w:rsidRPr="00AC32B4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>w i setka nowoczesnych stacji edukacyjnych</w:t>
      </w:r>
    </w:p>
    <w:p w14:paraId="47C4AA37" w14:textId="050F696A" w:rsidR="00AC32B4" w:rsidRPr="00514F63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Komisja konkursowa wy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oni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 20 laureat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w, kt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rzy otrzymali nowoczesne, multimedialne stacje do nauki selektywnej zbi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rki odpad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w. Ka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da stacja wyposa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ona jest w sze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ść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50-litrowych pojemnik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w,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ciank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multimedialn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z telewizorem oraz wisz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zgniatark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do butelek i puszek EKOPUSZ. To ju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pe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na setka stacji, kt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re znalaz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 swoje miejsce w polskich szko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ach i przedszkolach, ucz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 dzieci i m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odzie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, jak prawid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owo segregowa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ć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odpady.</w:t>
      </w:r>
      <w:r w:rsidR="00514F63" w:rsidRPr="00514F63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Dodatkowo, pierwsze 100 zg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oszonych plac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wek otrzyma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 pakiety Wolontariusza Naszej Ziemi, wykorzystywane podczas lokalnych akcji Sprz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tania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wiata </w:t>
      </w: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Polska.</w:t>
      </w:r>
    </w:p>
    <w:p w14:paraId="6131DFA9" w14:textId="77777777" w:rsidR="00514F63" w:rsidRPr="00AC32B4" w:rsidRDefault="00514F63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</w:p>
    <w:p w14:paraId="5EC2DA58" w14:textId="77777777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</w:pP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 xml:space="preserve">Ambasador </w:t>
      </w:r>
      <w:proofErr w:type="spellStart"/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>Nie</w:t>
      </w:r>
      <w:r w:rsidRPr="00AC32B4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>miecenia</w:t>
      </w:r>
      <w:proofErr w:type="spellEnd"/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 xml:space="preserve"> 2025</w:t>
      </w:r>
    </w:p>
    <w:p w14:paraId="393C81FE" w14:textId="7D85700F" w:rsid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 ramach jubileuszowej edycji przyznano tak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e tytu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Ambasadora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miecenia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2025 za najlepiej przygotowany raport z akcji terenowej w ramach 32. edycji Sprz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tania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wiata </w:t>
      </w: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Polska. Tytu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zdoby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Zesp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Szk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Specjalnych w Ozorkowie, a wyr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nienie otrzyma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 Szko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 Podstawowa im. Marii Sk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odowskiej-Curie w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ciechowie.</w:t>
      </w:r>
      <w:r w:rsidR="00BF154F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Uroczyste wr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czenie tytu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u odby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 si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6 listopada podczas otwarcia nowej sali sportowej w Ozorkowie. Uczniowie przygotowali specjalny pokaz </w:t>
      </w: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wiersz o Lekcji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miecenia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i kr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tki instrukta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recyklingu z wykorzystaniem stacji edukacyjnej zdobytej w konkursie.</w:t>
      </w:r>
    </w:p>
    <w:p w14:paraId="53E65258" w14:textId="77777777" w:rsidR="00BF154F" w:rsidRDefault="00BF154F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</w:p>
    <w:p w14:paraId="6999B1E6" w14:textId="77777777" w:rsidR="00BF154F" w:rsidRPr="00AC32B4" w:rsidRDefault="00BF154F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</w:p>
    <w:p w14:paraId="6153BE1F" w14:textId="77777777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</w:pP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lastRenderedPageBreak/>
        <w:t>Pi</w:t>
      </w:r>
      <w:r w:rsidRPr="00AC32B4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lang w:val="pl-PL"/>
        </w:rPr>
        <w:t>ęć</w:t>
      </w: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 xml:space="preserve"> lat edukacji i ponad 500 zaanga</w:t>
      </w:r>
      <w:r w:rsidRPr="00AC32B4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>owanych plac</w:t>
      </w:r>
      <w:r w:rsidRPr="00AC32B4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>wek</w:t>
      </w:r>
    </w:p>
    <w:p w14:paraId="093DA8C4" w14:textId="34326EB3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Od 2020 roku w projekcie wzi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o </w:t>
      </w:r>
      <w:r w:rsidR="00BF154F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 xml:space="preserve">udział 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649 plac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wek 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wiatowych. Wyr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niono 80 szk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i przedszkoli, kt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re wykaza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 si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nie tylko kreatywno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, ale tak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e zaanga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owaniem w edukacj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ekologiczn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. Przyznano 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wnie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trzy tytu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y Ambasadora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miecenia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za wyj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tkowe dzia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ania w ramach Akcji Sprz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tania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wiata </w:t>
      </w: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–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Polska.</w:t>
      </w:r>
      <w:r w:rsidR="00A26A6C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Projekt wyr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nia si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wnie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bogatym zbiorem bezp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atnych materia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 edukacyjnych, dost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pnych na stronie: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 </w:t>
      </w:r>
      <w:hyperlink r:id="rId11" w:tooltip="https://urldefense.com/v3/__https://www.lekcjaniesmiecenia.pl/nauczyciel/login__;!!IfJP2Nwhk5Z0yJ43lA!OFVVQPiS-QBDUe59qFiFhsQYWUajglnqOdbjK_4pWNDN7r9n6QVDkwIeJ9Xe3e9VUhY6z83UNURCo6TArXYABTze4LQP$" w:history="1">
        <w:r w:rsidRPr="00AC32B4">
          <w:rPr>
            <w:rStyle w:val="Hipercze"/>
            <w:rFonts w:ascii="Segoe Fluent Icons" w:eastAsia="Segoe UI" w:hAnsi="Segoe Fluent Icons" w:cs="Segoe UI"/>
            <w:sz w:val="20"/>
            <w:szCs w:val="20"/>
            <w:lang w:val="pl-PL"/>
          </w:rPr>
          <w:t>lekcjaniesmiecenia.pl</w:t>
        </w:r>
      </w:hyperlink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. Materia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 obejmuj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scenariusze zaj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ęć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karty pracy, animacje, propozycje gier i zabaw oraz zestawy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ć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wicze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ń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i do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wiadcze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ń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, rozwijaj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ce kompetencje kluczowe oraz metody badawcze i grywalizacj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. Zosta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 pobrane ju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4174 razy i ciesz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si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du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ym zainteresowaniem w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d nauczycieli i edukator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w.</w:t>
      </w:r>
    </w:p>
    <w:p w14:paraId="1D802ED6" w14:textId="77777777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</w:pPr>
      <w:r w:rsidRPr="00AC32B4">
        <w:rPr>
          <w:rFonts w:ascii="Calibri" w:eastAsia="Segoe UI" w:hAnsi="Calibri" w:cs="Calibri"/>
          <w:b/>
          <w:bCs/>
          <w:color w:val="000000" w:themeColor="text1"/>
          <w:sz w:val="20"/>
          <w:szCs w:val="20"/>
          <w:lang w:val="pl-PL"/>
        </w:rPr>
        <w:t> </w:t>
      </w:r>
    </w:p>
    <w:p w14:paraId="59919418" w14:textId="77777777" w:rsidR="00AC32B4" w:rsidRPr="00AC32B4" w:rsidRDefault="00AC32B4" w:rsidP="00AC32B4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</w:pPr>
      <w:r w:rsidRPr="00AC32B4"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lang w:val="pl-PL"/>
        </w:rPr>
        <w:t>Henkel: ekologia i edukacja w praktyce</w:t>
      </w:r>
    </w:p>
    <w:p w14:paraId="40EB3A14" w14:textId="022E5AEB" w:rsidR="00AC32B4" w:rsidRPr="00AC32B4" w:rsidRDefault="00AC32B4" w:rsidP="00AC32B4">
      <w:pPr>
        <w:pStyle w:val="Tre"/>
        <w:spacing w:line="276" w:lineRule="auto"/>
        <w:jc w:val="both"/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</w:pP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Projekt </w:t>
      </w:r>
      <w:r w:rsidRPr="00AC32B4">
        <w:rPr>
          <w:rFonts w:ascii="Arial" w:eastAsia="Segoe UI" w:hAnsi="Arial" w:cs="Arial"/>
          <w:color w:val="000000" w:themeColor="text1"/>
          <w:sz w:val="20"/>
          <w:szCs w:val="20"/>
          <w:lang w:val="pl-PL"/>
        </w:rPr>
        <w:t>„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Lekcja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Nie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miecenia</w:t>
      </w:r>
      <w:proofErr w:type="spellEnd"/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”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to jeden z kluczowych program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w proekologicznych Henkel Polska, anga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uj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cych marki takie jak Persil,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Perwoll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Pur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Silan,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Bref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Somat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Syoss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Schauma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Fa,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Palette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Schwarzkopf,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Gliss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,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Clin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i E. Inicjatywa 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czy edukacj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, odpowiedzialno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ść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spo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eczn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ą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i praktyczne narz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ę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dzia do nauki ekologii, a jej celem jest budowanie trwa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ych nawyk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w </w:t>
      </w:r>
      <w:proofErr w:type="spellStart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pro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rodowiskowych</w:t>
      </w:r>
      <w:proofErr w:type="spellEnd"/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 w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ś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r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ó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d dzieci i m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ł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>odzie</w:t>
      </w:r>
      <w:r w:rsidRPr="00AC32B4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>ż</w:t>
      </w:r>
      <w:r w:rsidRPr="00AC32B4"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  <w:t xml:space="preserve">y. </w:t>
      </w:r>
      <w:r w:rsidR="00C045B8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 xml:space="preserve">Tego typu inicjatywy wpisują się w cele zrównoważonego rozwoju Henkla, który </w:t>
      </w:r>
      <w:r w:rsidR="00713357">
        <w:rPr>
          <w:rFonts w:ascii="Calibri" w:eastAsia="Segoe UI" w:hAnsi="Calibri" w:cs="Calibri"/>
          <w:color w:val="000000" w:themeColor="text1"/>
          <w:sz w:val="20"/>
          <w:szCs w:val="20"/>
          <w:lang w:val="pl-PL"/>
        </w:rPr>
        <w:t xml:space="preserve">stawia na edukację i realizację projektów, które angażują różne grupy wiekowe. </w:t>
      </w:r>
    </w:p>
    <w:p w14:paraId="705614E9" w14:textId="77777777" w:rsidR="00AC32B4" w:rsidRPr="00997CA4" w:rsidRDefault="00AC32B4" w:rsidP="6933CCD7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04A3DC53" w14:textId="77777777" w:rsidR="00777F4B" w:rsidRPr="00997CA4" w:rsidRDefault="00777F4B" w:rsidP="6933CCD7">
      <w:pPr>
        <w:pStyle w:val="Tre"/>
        <w:spacing w:line="276" w:lineRule="auto"/>
        <w:jc w:val="both"/>
        <w:rPr>
          <w:rFonts w:ascii="Segoe Fluent Icons" w:eastAsia="Segoe UI" w:hAnsi="Segoe Fluent Icons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51BFB6D8" w14:textId="77777777" w:rsidR="00E11681" w:rsidRPr="00997CA4" w:rsidRDefault="00E11681" w:rsidP="004610F0">
      <w:pPr>
        <w:pStyle w:val="Tre"/>
        <w:spacing w:line="276" w:lineRule="auto"/>
        <w:jc w:val="both"/>
        <w:rPr>
          <w:rFonts w:ascii="Segoe Fluent Icons" w:eastAsia="Segoe UI" w:hAnsi="Segoe Fluent Icons" w:cs="Segoe UI"/>
          <w:color w:val="000000" w:themeColor="text1"/>
          <w:sz w:val="20"/>
          <w:szCs w:val="20"/>
          <w:lang w:val="pl-PL"/>
        </w:rPr>
      </w:pPr>
    </w:p>
    <w:p w14:paraId="6152EAF1" w14:textId="77777777" w:rsidR="0011587F" w:rsidRPr="00997CA4" w:rsidRDefault="0011587F" w:rsidP="00BB0B83">
      <w:pPr>
        <w:rPr>
          <w:rFonts w:ascii="Segoe Fluent Icons" w:hAnsi="Segoe Fluent Icons"/>
          <w:b/>
          <w:bCs/>
          <w:sz w:val="16"/>
          <w:szCs w:val="22"/>
          <w:lang w:val="pl-PL"/>
        </w:rPr>
      </w:pPr>
      <w:r w:rsidRPr="00997CA4">
        <w:rPr>
          <w:rFonts w:ascii="Segoe Fluent Icons" w:hAnsi="Segoe Fluent Icons"/>
          <w:b/>
          <w:bCs/>
          <w:sz w:val="16"/>
          <w:szCs w:val="16"/>
          <w:lang w:val="pl-PL"/>
        </w:rPr>
        <w:t>O firmie Henkel</w:t>
      </w:r>
    </w:p>
    <w:p w14:paraId="67D12480" w14:textId="77777777" w:rsidR="00DF2DFD" w:rsidRPr="00997CA4" w:rsidRDefault="00DF2DFD" w:rsidP="00BB0B83">
      <w:pPr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</w:pP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Dzi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ę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ki wiod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ą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cym markom, innowacjom i technologiom sp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ka zajmuje czo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owe pozycje rynkowe zar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wno w sektorze przemys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owym, jak i d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br konsumpcyjnych. Henkel Adhesive Technologies jest 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ś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wiatowym liderem rynku klej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w, uszczelniaczy i pow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ok funkcjonalnych. Dzia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Consumer Brands zajmuje wiod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ą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c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ą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pozycj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ę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na wielu rynkach 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ś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wiata, zw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aszcza w obszarze 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ś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rodk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 pior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ą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cych i czysto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ś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ci oraz produkt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 do piel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ę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gnacji w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os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w. Trzy najsilniejsze marki to Loctite, Persil i Schwarzkopf. W 2024 roku Henkel odnotowa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przychody ze sprzeda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ż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y na poziomie ponad 21,6 mld euro i skorygowany zysk operacyjny w wysoko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ś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ci oko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 3,1 mld euro. Akcje uprzywilejowane sp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ki wchodz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ą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w sk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ad niemieckiego indeksu gie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dowego DAX. Firma posiada jasn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ą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strategi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ę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zr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wnowa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ż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onego rozwoju z konkretnymi celami, a idea ta ma w Henklu d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ug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ą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tradycj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ę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. Firma za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ż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ona w 1876 zatrudnia dzi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ś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47 tysi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ę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cy pracownik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 na ca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ym 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ś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wiecie, tworz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ą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cych zaanga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ż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owany i zr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óż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nicowany zesp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ół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o silnej kulturze korporacyjnej, wsp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ó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lnym systemie warto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ś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ci i motcie: </w:t>
      </w:r>
      <w:r w:rsidRPr="00997CA4">
        <w:rPr>
          <w:rFonts w:ascii="Arial" w:eastAsia="Segoe UI" w:hAnsi="Arial" w:cs="Arial"/>
          <w:color w:val="000000" w:themeColor="text1"/>
          <w:sz w:val="16"/>
          <w:szCs w:val="16"/>
          <w:lang w:val="pl-PL"/>
        </w:rPr>
        <w:t>„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Pioneers at heart for the good of generations</w:t>
      </w:r>
      <w:r w:rsidRPr="00997CA4">
        <w:rPr>
          <w:rFonts w:ascii="Arial" w:eastAsia="Segoe UI" w:hAnsi="Arial" w:cs="Arial"/>
          <w:color w:val="000000" w:themeColor="text1"/>
          <w:sz w:val="16"/>
          <w:szCs w:val="16"/>
          <w:lang w:val="pl-PL"/>
        </w:rPr>
        <w:t>”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.</w:t>
      </w:r>
      <w:r w:rsidRPr="00997CA4">
        <w:rPr>
          <w:rFonts w:ascii="Arial" w:eastAsia="Segoe UI" w:hAnsi="Arial" w:cs="Arial"/>
          <w:color w:val="000000" w:themeColor="text1"/>
          <w:sz w:val="16"/>
          <w:szCs w:val="16"/>
          <w:lang w:val="pl-PL"/>
        </w:rPr>
        <w:t> 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 Wi</w:t>
      </w:r>
      <w:r w:rsidRPr="00997CA4">
        <w:rPr>
          <w:rFonts w:ascii="Calibri" w:eastAsia="Segoe UI" w:hAnsi="Calibri" w:cs="Calibri"/>
          <w:color w:val="000000" w:themeColor="text1"/>
          <w:sz w:val="16"/>
          <w:szCs w:val="16"/>
          <w:lang w:val="pl-PL"/>
        </w:rPr>
        <w:t>ę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cej informacji na </w:t>
      </w:r>
      <w:hyperlink r:id="rId12" w:history="1">
        <w:r w:rsidRPr="00997CA4">
          <w:rPr>
            <w:rStyle w:val="Hipercze"/>
            <w:rFonts w:ascii="Segoe Fluent Icons" w:eastAsia="Segoe UI" w:hAnsi="Segoe Fluent Icons" w:cs="Segoe UI"/>
            <w:sz w:val="16"/>
            <w:szCs w:val="16"/>
            <w:lang w:val="pl-PL"/>
          </w:rPr>
          <w:t>www.henkel.com</w:t>
        </w:r>
      </w:hyperlink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u w:val="single"/>
          <w:lang w:val="pl-PL"/>
        </w:rPr>
        <w:t xml:space="preserve"> </w:t>
      </w:r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 xml:space="preserve">oraz </w:t>
      </w:r>
      <w:hyperlink r:id="rId13" w:history="1">
        <w:r w:rsidRPr="00997CA4">
          <w:rPr>
            <w:rStyle w:val="Hipercze"/>
            <w:rFonts w:ascii="Segoe Fluent Icons" w:eastAsia="Segoe UI" w:hAnsi="Segoe Fluent Icons" w:cs="Segoe UI"/>
            <w:sz w:val="16"/>
            <w:szCs w:val="16"/>
            <w:lang w:val="pl-PL"/>
          </w:rPr>
          <w:t>www.henkel.pl</w:t>
        </w:r>
      </w:hyperlink>
      <w:r w:rsidRPr="00997CA4">
        <w:rPr>
          <w:rFonts w:ascii="Segoe Fluent Icons" w:eastAsia="Segoe UI" w:hAnsi="Segoe Fluent Icons" w:cs="Segoe UI"/>
          <w:color w:val="000000" w:themeColor="text1"/>
          <w:sz w:val="16"/>
          <w:szCs w:val="16"/>
          <w:lang w:val="pl-PL"/>
        </w:rPr>
        <w:t>.</w:t>
      </w:r>
    </w:p>
    <w:p w14:paraId="32578A70" w14:textId="77777777" w:rsidR="00A44946" w:rsidRPr="00997CA4" w:rsidRDefault="00A44946" w:rsidP="00BB0B83">
      <w:pPr>
        <w:rPr>
          <w:rStyle w:val="AboutandContactHeadline"/>
          <w:rFonts w:ascii="Segoe Fluent Icons" w:hAnsi="Segoe Fluent Icons"/>
          <w:sz w:val="16"/>
          <w:szCs w:val="22"/>
          <w:lang w:val="pl-PL"/>
        </w:rPr>
      </w:pPr>
    </w:p>
    <w:p w14:paraId="67C1DA1E" w14:textId="66E0F15C" w:rsidR="00D90BCD" w:rsidRPr="00997CA4" w:rsidRDefault="00A44946" w:rsidP="00BB0B83">
      <w:pPr>
        <w:rPr>
          <w:rFonts w:ascii="Segoe Fluent Icons" w:hAnsi="Segoe Fluent Icons"/>
          <w:sz w:val="16"/>
          <w:szCs w:val="18"/>
          <w:lang w:val="pl-PL"/>
        </w:rPr>
      </w:pPr>
      <w:r w:rsidRPr="00997CA4">
        <w:rPr>
          <w:rStyle w:val="AboutandContactHeadline"/>
          <w:rFonts w:ascii="Segoe Fluent Icons" w:hAnsi="Segoe Fluent Icons"/>
          <w:sz w:val="16"/>
          <w:szCs w:val="22"/>
          <w:lang w:val="pl-PL"/>
        </w:rPr>
        <w:t>Materia</w:t>
      </w:r>
      <w:r w:rsidRPr="00997CA4">
        <w:rPr>
          <w:rStyle w:val="AboutandContactHeadline"/>
          <w:rFonts w:ascii="Calibri" w:hAnsi="Calibri" w:cs="Calibri"/>
          <w:sz w:val="16"/>
          <w:szCs w:val="22"/>
          <w:lang w:val="pl-PL"/>
        </w:rPr>
        <w:t>ł</w:t>
      </w:r>
      <w:r w:rsidRPr="00997CA4">
        <w:rPr>
          <w:rStyle w:val="AboutandContactHeadline"/>
          <w:rFonts w:ascii="Segoe Fluent Icons" w:hAnsi="Segoe Fluent Icons"/>
          <w:sz w:val="16"/>
          <w:szCs w:val="22"/>
          <w:lang w:val="pl-PL"/>
        </w:rPr>
        <w:t>y graficzne s</w:t>
      </w:r>
      <w:r w:rsidRPr="00997CA4">
        <w:rPr>
          <w:rStyle w:val="AboutandContactHeadline"/>
          <w:rFonts w:ascii="Calibri" w:hAnsi="Calibri" w:cs="Calibri"/>
          <w:sz w:val="16"/>
          <w:szCs w:val="22"/>
          <w:lang w:val="pl-PL"/>
        </w:rPr>
        <w:t>ą</w:t>
      </w:r>
      <w:r w:rsidRPr="00997CA4">
        <w:rPr>
          <w:rStyle w:val="AboutandContactHeadline"/>
          <w:rFonts w:ascii="Segoe Fluent Icons" w:hAnsi="Segoe Fluent Icons"/>
          <w:sz w:val="16"/>
          <w:szCs w:val="22"/>
          <w:lang w:val="pl-PL"/>
        </w:rPr>
        <w:t xml:space="preserve"> dost</w:t>
      </w:r>
      <w:r w:rsidRPr="00997CA4">
        <w:rPr>
          <w:rStyle w:val="AboutandContactHeadline"/>
          <w:rFonts w:ascii="Calibri" w:hAnsi="Calibri" w:cs="Calibri"/>
          <w:sz w:val="16"/>
          <w:szCs w:val="22"/>
          <w:lang w:val="pl-PL"/>
        </w:rPr>
        <w:t>ę</w:t>
      </w:r>
      <w:r w:rsidRPr="00997CA4">
        <w:rPr>
          <w:rStyle w:val="AboutandContactHeadline"/>
          <w:rFonts w:ascii="Segoe Fluent Icons" w:hAnsi="Segoe Fluent Icons"/>
          <w:sz w:val="16"/>
          <w:szCs w:val="22"/>
          <w:lang w:val="pl-PL"/>
        </w:rPr>
        <w:t xml:space="preserve">pne na stronie: </w:t>
      </w:r>
      <w:hyperlink r:id="rId14" w:history="1">
        <w:r w:rsidR="002E1EEF" w:rsidRPr="00997CA4">
          <w:rPr>
            <w:rStyle w:val="Hipercze"/>
            <w:rFonts w:ascii="Segoe Fluent Icons" w:hAnsi="Segoe Fluent Icons"/>
            <w:b/>
            <w:bCs/>
            <w:sz w:val="16"/>
            <w:lang w:val="pl-PL"/>
          </w:rPr>
          <w:t>http://www.henkel.com/press</w:t>
        </w:r>
      </w:hyperlink>
      <w:r w:rsidR="002E1EEF" w:rsidRPr="00997CA4">
        <w:rPr>
          <w:rFonts w:ascii="Segoe Fluent Icons" w:hAnsi="Segoe Fluent Icons"/>
          <w:sz w:val="16"/>
          <w:szCs w:val="18"/>
          <w:lang w:val="pl-PL"/>
        </w:rPr>
        <w:t xml:space="preserve"> </w:t>
      </w:r>
    </w:p>
    <w:p w14:paraId="58E4C69E" w14:textId="51442337" w:rsidR="004E4670" w:rsidRPr="00997CA4" w:rsidRDefault="004E4670" w:rsidP="00BB0B83">
      <w:pPr>
        <w:rPr>
          <w:rFonts w:ascii="Segoe Fluent Icons" w:hAnsi="Segoe Fluent Icons"/>
          <w:sz w:val="16"/>
          <w:szCs w:val="18"/>
          <w:lang w:val="pl-PL"/>
        </w:rPr>
      </w:pPr>
    </w:p>
    <w:p w14:paraId="249FE6AA" w14:textId="77777777" w:rsidR="00A44946" w:rsidRPr="00997CA4" w:rsidRDefault="00A44946" w:rsidP="00BB0B83">
      <w:pPr>
        <w:rPr>
          <w:rFonts w:ascii="Segoe Fluent Icons" w:hAnsi="Segoe Fluent Icons"/>
          <w:b/>
          <w:sz w:val="16"/>
          <w:szCs w:val="22"/>
          <w:lang w:val="pl-PL"/>
        </w:rPr>
      </w:pPr>
      <w:r w:rsidRPr="00997CA4">
        <w:rPr>
          <w:rFonts w:ascii="Segoe Fluent Icons" w:hAnsi="Segoe Fluent Icons"/>
          <w:b/>
          <w:sz w:val="16"/>
          <w:szCs w:val="22"/>
          <w:lang w:val="pl-PL"/>
        </w:rPr>
        <w:t>Kontakt dla medi</w:t>
      </w:r>
      <w:r w:rsidRPr="00997CA4">
        <w:rPr>
          <w:rFonts w:ascii="Calibri" w:hAnsi="Calibri" w:cs="Calibri"/>
          <w:b/>
          <w:sz w:val="16"/>
          <w:szCs w:val="22"/>
          <w:lang w:val="pl-PL"/>
        </w:rPr>
        <w:t>ó</w:t>
      </w:r>
      <w:r w:rsidRPr="00997CA4">
        <w:rPr>
          <w:rFonts w:ascii="Segoe Fluent Icons" w:hAnsi="Segoe Fluent Icons"/>
          <w:b/>
          <w:sz w:val="16"/>
          <w:szCs w:val="22"/>
          <w:lang w:val="pl-PL"/>
        </w:rPr>
        <w:t>w:</w:t>
      </w:r>
    </w:p>
    <w:p w14:paraId="452732FA" w14:textId="23A82479" w:rsidR="00A44946" w:rsidRPr="00997CA4" w:rsidRDefault="00157B66" w:rsidP="00BB0B83">
      <w:pPr>
        <w:rPr>
          <w:rFonts w:ascii="Segoe Fluent Icons" w:hAnsi="Segoe Fluent Icons"/>
          <w:sz w:val="16"/>
          <w:szCs w:val="16"/>
          <w:lang w:val="pl-PL"/>
        </w:rPr>
      </w:pPr>
      <w:bookmarkStart w:id="0" w:name="_Hlk118882618"/>
      <w:r w:rsidRPr="00997CA4">
        <w:rPr>
          <w:rFonts w:ascii="Segoe Fluent Icons" w:hAnsi="Segoe Fluent Icons"/>
          <w:sz w:val="16"/>
          <w:szCs w:val="16"/>
          <w:lang w:val="pl-PL"/>
        </w:rPr>
        <w:t>Daria Ku</w:t>
      </w:r>
      <w:r w:rsidRPr="00997CA4">
        <w:rPr>
          <w:rFonts w:ascii="Calibri" w:hAnsi="Calibri" w:cs="Calibri"/>
          <w:sz w:val="16"/>
          <w:szCs w:val="16"/>
          <w:lang w:val="pl-PL"/>
        </w:rPr>
        <w:t>ź</w:t>
      </w:r>
      <w:r w:rsidRPr="00997CA4">
        <w:rPr>
          <w:rFonts w:ascii="Segoe Fluent Icons" w:hAnsi="Segoe Fluent Icons"/>
          <w:sz w:val="16"/>
          <w:szCs w:val="16"/>
          <w:lang w:val="pl-PL"/>
        </w:rPr>
        <w:t>nik</w:t>
      </w:r>
      <w:r w:rsidRPr="00997CA4">
        <w:rPr>
          <w:rFonts w:ascii="Segoe Fluent Icons" w:hAnsi="Segoe Fluent Icons"/>
          <w:lang w:val="pl-PL"/>
        </w:rPr>
        <w:tab/>
      </w:r>
      <w:r w:rsidRPr="00997CA4">
        <w:rPr>
          <w:rFonts w:ascii="Segoe Fluent Icons" w:hAnsi="Segoe Fluent Icons"/>
          <w:lang w:val="pl-PL"/>
        </w:rPr>
        <w:tab/>
      </w:r>
      <w:r w:rsidRPr="00997CA4">
        <w:rPr>
          <w:rFonts w:ascii="Segoe Fluent Icons" w:hAnsi="Segoe Fluent Icons"/>
          <w:lang w:val="pl-PL"/>
        </w:rPr>
        <w:tab/>
      </w:r>
      <w:r w:rsidR="007B1041" w:rsidRPr="00997CA4">
        <w:rPr>
          <w:rFonts w:ascii="Segoe Fluent Icons" w:hAnsi="Segoe Fluent Icons"/>
          <w:sz w:val="16"/>
          <w:szCs w:val="16"/>
          <w:lang w:val="pl-PL"/>
        </w:rPr>
        <w:t>Monika Podsiad</w:t>
      </w:r>
      <w:r w:rsidR="007B1041" w:rsidRPr="00997CA4">
        <w:rPr>
          <w:rFonts w:ascii="Calibri" w:hAnsi="Calibri" w:cs="Calibri"/>
          <w:sz w:val="16"/>
          <w:szCs w:val="16"/>
          <w:lang w:val="pl-PL"/>
        </w:rPr>
        <w:t>ł</w:t>
      </w:r>
      <w:r w:rsidR="007B1041" w:rsidRPr="00997CA4">
        <w:rPr>
          <w:rFonts w:ascii="Segoe Fluent Icons" w:hAnsi="Segoe Fluent Icons"/>
          <w:sz w:val="16"/>
          <w:szCs w:val="16"/>
          <w:lang w:val="pl-PL"/>
        </w:rPr>
        <w:t>o</w:t>
      </w:r>
    </w:p>
    <w:p w14:paraId="0BDB8261" w14:textId="5EDD961F" w:rsidR="00A44946" w:rsidRPr="00997CA4" w:rsidRDefault="0A789B3D" w:rsidP="00BB0B83">
      <w:pPr>
        <w:rPr>
          <w:rFonts w:ascii="Segoe Fluent Icons" w:hAnsi="Segoe Fluent Icons"/>
          <w:sz w:val="16"/>
          <w:szCs w:val="16"/>
        </w:rPr>
      </w:pPr>
      <w:r w:rsidRPr="00997CA4">
        <w:rPr>
          <w:rFonts w:ascii="Segoe Fluent Icons" w:hAnsi="Segoe Fluent Icons"/>
          <w:sz w:val="16"/>
          <w:szCs w:val="16"/>
          <w:lang w:val="pl-PL"/>
        </w:rPr>
        <w:t>Henkel Polska Sp. z o.o.</w:t>
      </w:r>
      <w:r w:rsidR="00A44946" w:rsidRPr="00997CA4">
        <w:rPr>
          <w:rFonts w:ascii="Segoe Fluent Icons" w:hAnsi="Segoe Fluent Icons"/>
          <w:sz w:val="20"/>
          <w:szCs w:val="22"/>
          <w:lang w:val="pl-PL"/>
        </w:rPr>
        <w:tab/>
      </w:r>
      <w:r w:rsidR="00A44946" w:rsidRPr="00997CA4">
        <w:rPr>
          <w:rFonts w:ascii="Segoe Fluent Icons" w:hAnsi="Segoe Fluent Icons"/>
          <w:sz w:val="20"/>
          <w:szCs w:val="22"/>
          <w:lang w:val="pl-PL"/>
        </w:rPr>
        <w:tab/>
      </w:r>
      <w:r w:rsidR="777D5985" w:rsidRPr="00997CA4">
        <w:rPr>
          <w:rFonts w:ascii="Segoe Fluent Icons" w:hAnsi="Segoe Fluent Icons"/>
          <w:sz w:val="16"/>
          <w:szCs w:val="16"/>
        </w:rPr>
        <w:t>Burson Poland</w:t>
      </w:r>
    </w:p>
    <w:p w14:paraId="7F2589BE" w14:textId="088E0AEC" w:rsidR="00A44946" w:rsidRPr="00997CA4" w:rsidRDefault="0A789B3D" w:rsidP="00BB0B83">
      <w:pPr>
        <w:rPr>
          <w:rFonts w:ascii="Segoe Fluent Icons" w:hAnsi="Segoe Fluent Icons"/>
          <w:sz w:val="16"/>
          <w:szCs w:val="16"/>
        </w:rPr>
      </w:pPr>
      <w:r w:rsidRPr="00997CA4">
        <w:rPr>
          <w:rFonts w:ascii="Segoe Fluent Icons" w:hAnsi="Segoe Fluent Icons"/>
          <w:sz w:val="16"/>
          <w:szCs w:val="16"/>
        </w:rPr>
        <w:t xml:space="preserve">tel.: </w:t>
      </w:r>
      <w:r w:rsidR="00157B66" w:rsidRPr="00997CA4">
        <w:rPr>
          <w:rFonts w:ascii="Segoe Fluent Icons" w:hAnsi="Segoe Fluent Icons"/>
          <w:sz w:val="16"/>
          <w:szCs w:val="16"/>
        </w:rPr>
        <w:t>+48</w:t>
      </w:r>
      <w:r w:rsidR="00157B66" w:rsidRPr="00997CA4">
        <w:rPr>
          <w:rFonts w:ascii="Calibri" w:hAnsi="Calibri" w:cs="Calibri"/>
          <w:sz w:val="16"/>
          <w:szCs w:val="16"/>
        </w:rPr>
        <w:t> </w:t>
      </w:r>
      <w:r w:rsidR="00157B66" w:rsidRPr="00997CA4">
        <w:rPr>
          <w:rFonts w:ascii="Segoe Fluent Icons" w:hAnsi="Segoe Fluent Icons"/>
          <w:sz w:val="16"/>
          <w:szCs w:val="16"/>
        </w:rPr>
        <w:t>728</w:t>
      </w:r>
      <w:r w:rsidR="00157B66" w:rsidRPr="00997CA4">
        <w:rPr>
          <w:rFonts w:ascii="Calibri" w:hAnsi="Calibri" w:cs="Calibri"/>
          <w:sz w:val="16"/>
          <w:szCs w:val="16"/>
        </w:rPr>
        <w:t> </w:t>
      </w:r>
      <w:r w:rsidR="00157B66" w:rsidRPr="00997CA4">
        <w:rPr>
          <w:rFonts w:ascii="Segoe Fluent Icons" w:hAnsi="Segoe Fluent Icons"/>
          <w:sz w:val="16"/>
          <w:szCs w:val="16"/>
        </w:rPr>
        <w:t>306 646</w:t>
      </w:r>
      <w:r w:rsidRPr="00997CA4">
        <w:rPr>
          <w:rFonts w:ascii="Segoe Fluent Icons" w:hAnsi="Segoe Fluent Icons"/>
        </w:rPr>
        <w:tab/>
      </w:r>
      <w:r w:rsidRPr="00997CA4">
        <w:rPr>
          <w:rFonts w:ascii="Segoe Fluent Icons" w:hAnsi="Segoe Fluent Icons"/>
        </w:rPr>
        <w:tab/>
      </w:r>
      <w:r w:rsidR="006B0583">
        <w:rPr>
          <w:rFonts w:ascii="Segoe Fluent Icons" w:hAnsi="Segoe Fluent Icons"/>
        </w:rPr>
        <w:t xml:space="preserve">           </w:t>
      </w:r>
      <w:r w:rsidRPr="00997CA4">
        <w:rPr>
          <w:rFonts w:ascii="Segoe Fluent Icons" w:hAnsi="Segoe Fluent Icons"/>
          <w:sz w:val="16"/>
          <w:szCs w:val="16"/>
        </w:rPr>
        <w:t>tel.: +48</w:t>
      </w:r>
      <w:r w:rsidR="67F117BF" w:rsidRPr="00997CA4">
        <w:rPr>
          <w:rFonts w:ascii="Segoe Fluent Icons" w:hAnsi="Segoe Fluent Icons"/>
          <w:sz w:val="16"/>
          <w:szCs w:val="16"/>
        </w:rPr>
        <w:t xml:space="preserve"> </w:t>
      </w:r>
      <w:r w:rsidR="00FE617F" w:rsidRPr="00997CA4">
        <w:rPr>
          <w:rFonts w:ascii="Segoe Fluent Icons" w:hAnsi="Segoe Fluent Icons"/>
          <w:sz w:val="16"/>
          <w:szCs w:val="16"/>
        </w:rPr>
        <w:t>605</w:t>
      </w:r>
      <w:r w:rsidR="00FE617F" w:rsidRPr="00997CA4">
        <w:rPr>
          <w:rFonts w:ascii="Calibri" w:hAnsi="Calibri" w:cs="Calibri"/>
          <w:sz w:val="16"/>
          <w:szCs w:val="16"/>
        </w:rPr>
        <w:t> </w:t>
      </w:r>
      <w:r w:rsidR="00FE617F" w:rsidRPr="00997CA4">
        <w:rPr>
          <w:rFonts w:ascii="Segoe Fluent Icons" w:hAnsi="Segoe Fluent Icons"/>
          <w:sz w:val="16"/>
          <w:szCs w:val="16"/>
        </w:rPr>
        <w:t>122</w:t>
      </w:r>
      <w:r w:rsidR="00FE617F" w:rsidRPr="00997CA4">
        <w:rPr>
          <w:rFonts w:ascii="Calibri" w:hAnsi="Calibri" w:cs="Calibri"/>
          <w:sz w:val="16"/>
          <w:szCs w:val="16"/>
        </w:rPr>
        <w:t> </w:t>
      </w:r>
      <w:r w:rsidR="00FE617F" w:rsidRPr="00997CA4">
        <w:rPr>
          <w:rFonts w:ascii="Segoe Fluent Icons" w:hAnsi="Segoe Fluent Icons"/>
          <w:sz w:val="16"/>
          <w:szCs w:val="16"/>
        </w:rPr>
        <w:t>594</w:t>
      </w:r>
    </w:p>
    <w:p w14:paraId="5E223B4D" w14:textId="6A00E797" w:rsidR="00A44946" w:rsidRPr="00997CA4" w:rsidRDefault="00157B66" w:rsidP="00BB0B83">
      <w:pPr>
        <w:rPr>
          <w:rStyle w:val="Hipercze"/>
          <w:rFonts w:ascii="Segoe Fluent Icons" w:hAnsi="Segoe Fluent Icons"/>
          <w:sz w:val="16"/>
          <w:szCs w:val="16"/>
        </w:rPr>
      </w:pPr>
      <w:hyperlink r:id="rId15">
        <w:r w:rsidRPr="00997CA4">
          <w:rPr>
            <w:rStyle w:val="Hipercze"/>
            <w:rFonts w:ascii="Segoe Fluent Icons" w:hAnsi="Segoe Fluent Icons"/>
            <w:sz w:val="16"/>
            <w:szCs w:val="16"/>
          </w:rPr>
          <w:t>daria.kuznik@henkel.com</w:t>
        </w:r>
      </w:hyperlink>
      <w:r w:rsidR="0A789B3D" w:rsidRPr="00997CA4">
        <w:rPr>
          <w:rFonts w:ascii="Segoe Fluent Icons" w:hAnsi="Segoe Fluent Icons"/>
          <w:sz w:val="16"/>
          <w:szCs w:val="16"/>
        </w:rPr>
        <w:t xml:space="preserve"> </w:t>
      </w:r>
      <w:r w:rsidRPr="00997CA4">
        <w:rPr>
          <w:rFonts w:ascii="Segoe Fluent Icons" w:hAnsi="Segoe Fluent Icons"/>
        </w:rPr>
        <w:tab/>
      </w:r>
      <w:bookmarkEnd w:id="0"/>
      <w:r w:rsidRPr="00997CA4">
        <w:rPr>
          <w:rFonts w:ascii="Segoe Fluent Icons" w:hAnsi="Segoe Fluent Icons"/>
        </w:rPr>
        <w:tab/>
      </w:r>
      <w:hyperlink r:id="rId16" w:history="1">
        <w:r w:rsidR="00B97B08" w:rsidRPr="00997CA4">
          <w:rPr>
            <w:rStyle w:val="Hipercze"/>
            <w:rFonts w:ascii="Segoe Fluent Icons" w:hAnsi="Segoe Fluent Icons"/>
            <w:sz w:val="16"/>
            <w:szCs w:val="16"/>
          </w:rPr>
          <w:t>monika.podsiadlo@bursonglobal.com</w:t>
        </w:r>
      </w:hyperlink>
    </w:p>
    <w:p w14:paraId="0E675A5F" w14:textId="49EC7314" w:rsidR="00112A28" w:rsidRPr="00997CA4" w:rsidRDefault="00112A28" w:rsidP="00BB0B83">
      <w:pPr>
        <w:rPr>
          <w:rStyle w:val="AboutandContactBody"/>
          <w:rFonts w:ascii="Segoe Fluent Icons" w:hAnsi="Segoe Fluent Icons"/>
          <w:sz w:val="16"/>
          <w:szCs w:val="16"/>
        </w:rPr>
      </w:pPr>
    </w:p>
    <w:sectPr w:rsidR="00112A28" w:rsidRPr="00997CA4" w:rsidSect="00DC2465">
      <w:head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B3D1" w14:textId="77777777" w:rsidR="00EF49AB" w:rsidRDefault="00EF49AB">
      <w:r>
        <w:separator/>
      </w:r>
    </w:p>
  </w:endnote>
  <w:endnote w:type="continuationSeparator" w:id="0">
    <w:p w14:paraId="745F4B8F" w14:textId="77777777" w:rsidR="00EF49AB" w:rsidRDefault="00EF49AB">
      <w:r>
        <w:continuationSeparator/>
      </w:r>
    </w:p>
  </w:endnote>
  <w:endnote w:type="continuationNotice" w:id="1">
    <w:p w14:paraId="40B20792" w14:textId="77777777" w:rsidR="00EF49AB" w:rsidRDefault="00EF49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5648" w14:textId="77777777" w:rsidR="00EF49AB" w:rsidRDefault="00EF49AB">
      <w:r>
        <w:separator/>
      </w:r>
    </w:p>
  </w:footnote>
  <w:footnote w:type="continuationSeparator" w:id="0">
    <w:p w14:paraId="5EAC6C46" w14:textId="77777777" w:rsidR="00EF49AB" w:rsidRDefault="00EF49AB">
      <w:r>
        <w:continuationSeparator/>
      </w:r>
    </w:p>
  </w:footnote>
  <w:footnote w:type="continuationNotice" w:id="1">
    <w:p w14:paraId="22220701" w14:textId="77777777" w:rsidR="00EF49AB" w:rsidRDefault="00EF49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CA392E">
            <v:group id="Group 16" style="position:absolute;margin-left:14.2pt;margin-top:297.7pt;width:14.15pt;height:297.65pt;z-index:251658240;mso-position-horizontal-relative:page;mso-position-vertical-relative:page" coordsize="283,5953" coordorigin=",5954" o:spid="_x0000_s1026" w14:anchorId="250FBE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style="position:absolute;visibility:visible;mso-wrap-style:square" o:spid="_x0000_s1027" stroked="f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/>
              <v:line id="Line 18" style="position:absolute;visibility:visible;mso-wrap-style:square" o:spid="_x0000_s1028" stroked="f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/>
              <v:line id="Line 19" style="position:absolute;visibility:visible;mso-wrap-style:square" o:spid="_x0000_s1029" stroked="f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3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1"/>
  </w:num>
  <w:num w:numId="6" w16cid:durableId="1658344630">
    <w:abstractNumId w:val="7"/>
  </w:num>
  <w:num w:numId="7" w16cid:durableId="2132553883">
    <w:abstractNumId w:val="5"/>
  </w:num>
  <w:num w:numId="8" w16cid:durableId="545726518">
    <w:abstractNumId w:val="8"/>
  </w:num>
  <w:num w:numId="9" w16cid:durableId="541023174">
    <w:abstractNumId w:val="9"/>
  </w:num>
  <w:num w:numId="10" w16cid:durableId="930283955">
    <w:abstractNumId w:val="6"/>
  </w:num>
  <w:num w:numId="11" w16cid:durableId="1350178876">
    <w:abstractNumId w:val="4"/>
  </w:num>
  <w:num w:numId="12" w16cid:durableId="1893617577">
    <w:abstractNumId w:val="3"/>
  </w:num>
  <w:num w:numId="13" w16cid:durableId="620261116">
    <w:abstractNumId w:val="10"/>
  </w:num>
  <w:num w:numId="14" w16cid:durableId="1811091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5267"/>
    <w:rsid w:val="000059B1"/>
    <w:rsid w:val="00006346"/>
    <w:rsid w:val="00006790"/>
    <w:rsid w:val="000121F1"/>
    <w:rsid w:val="00015CB4"/>
    <w:rsid w:val="00017F44"/>
    <w:rsid w:val="00020C93"/>
    <w:rsid w:val="00021C67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25E8"/>
    <w:rsid w:val="000E2F62"/>
    <w:rsid w:val="000E38ED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AE9"/>
    <w:rsid w:val="000F672B"/>
    <w:rsid w:val="000F7295"/>
    <w:rsid w:val="000F7E19"/>
    <w:rsid w:val="000F7F8A"/>
    <w:rsid w:val="000F7FAF"/>
    <w:rsid w:val="00101401"/>
    <w:rsid w:val="001019A1"/>
    <w:rsid w:val="00102014"/>
    <w:rsid w:val="00102C88"/>
    <w:rsid w:val="001034CC"/>
    <w:rsid w:val="00104983"/>
    <w:rsid w:val="00105975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C9D"/>
    <w:rsid w:val="00136FDC"/>
    <w:rsid w:val="001421D8"/>
    <w:rsid w:val="00142E3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7E9"/>
    <w:rsid w:val="00157B66"/>
    <w:rsid w:val="0016138C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5770"/>
    <w:rsid w:val="0018654B"/>
    <w:rsid w:val="001868A0"/>
    <w:rsid w:val="001912AF"/>
    <w:rsid w:val="00191460"/>
    <w:rsid w:val="0019239D"/>
    <w:rsid w:val="001948C3"/>
    <w:rsid w:val="00195952"/>
    <w:rsid w:val="0019715A"/>
    <w:rsid w:val="001A09CC"/>
    <w:rsid w:val="001A0CF0"/>
    <w:rsid w:val="001A11AA"/>
    <w:rsid w:val="001A19DC"/>
    <w:rsid w:val="001A3701"/>
    <w:rsid w:val="001A5A0D"/>
    <w:rsid w:val="001A61A7"/>
    <w:rsid w:val="001A65B3"/>
    <w:rsid w:val="001B10F9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7ADF"/>
    <w:rsid w:val="001E09B1"/>
    <w:rsid w:val="001E0D91"/>
    <w:rsid w:val="001E0F71"/>
    <w:rsid w:val="001E1926"/>
    <w:rsid w:val="001E51B6"/>
    <w:rsid w:val="001E6D05"/>
    <w:rsid w:val="001E6EC8"/>
    <w:rsid w:val="001E7C28"/>
    <w:rsid w:val="001F1313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6A"/>
    <w:rsid w:val="00245BE0"/>
    <w:rsid w:val="002463D6"/>
    <w:rsid w:val="00247853"/>
    <w:rsid w:val="00251941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7056B"/>
    <w:rsid w:val="002743D1"/>
    <w:rsid w:val="00274625"/>
    <w:rsid w:val="002766A4"/>
    <w:rsid w:val="0028141E"/>
    <w:rsid w:val="00281D14"/>
    <w:rsid w:val="00282473"/>
    <w:rsid w:val="00282771"/>
    <w:rsid w:val="00282C13"/>
    <w:rsid w:val="00284E39"/>
    <w:rsid w:val="00286237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2A42"/>
    <w:rsid w:val="002B2C54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E0B17"/>
    <w:rsid w:val="002E1EEF"/>
    <w:rsid w:val="002E2729"/>
    <w:rsid w:val="002E2EB5"/>
    <w:rsid w:val="002E31C5"/>
    <w:rsid w:val="002E4FFB"/>
    <w:rsid w:val="002E7DED"/>
    <w:rsid w:val="002F08DF"/>
    <w:rsid w:val="002F1377"/>
    <w:rsid w:val="002F5028"/>
    <w:rsid w:val="002F6C47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3096"/>
    <w:rsid w:val="003442F4"/>
    <w:rsid w:val="003446F7"/>
    <w:rsid w:val="00346EBD"/>
    <w:rsid w:val="00350009"/>
    <w:rsid w:val="00350403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549A"/>
    <w:rsid w:val="00376EE9"/>
    <w:rsid w:val="0037780D"/>
    <w:rsid w:val="00377CBB"/>
    <w:rsid w:val="003803E8"/>
    <w:rsid w:val="003839C6"/>
    <w:rsid w:val="00383DCA"/>
    <w:rsid w:val="00384EB6"/>
    <w:rsid w:val="00385185"/>
    <w:rsid w:val="00385F3A"/>
    <w:rsid w:val="00386D55"/>
    <w:rsid w:val="003877B6"/>
    <w:rsid w:val="00387CDF"/>
    <w:rsid w:val="00391719"/>
    <w:rsid w:val="003931E0"/>
    <w:rsid w:val="00393887"/>
    <w:rsid w:val="00394C6B"/>
    <w:rsid w:val="003954CB"/>
    <w:rsid w:val="003962B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A7F"/>
    <w:rsid w:val="003C7E6C"/>
    <w:rsid w:val="003D0FDF"/>
    <w:rsid w:val="003D1D6F"/>
    <w:rsid w:val="003D3C58"/>
    <w:rsid w:val="003D3CEA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5C2B"/>
    <w:rsid w:val="00411C0F"/>
    <w:rsid w:val="00412000"/>
    <w:rsid w:val="00413716"/>
    <w:rsid w:val="00414550"/>
    <w:rsid w:val="00414DC2"/>
    <w:rsid w:val="00416D58"/>
    <w:rsid w:val="00417133"/>
    <w:rsid w:val="004177A4"/>
    <w:rsid w:val="00422AB2"/>
    <w:rsid w:val="004237BB"/>
    <w:rsid w:val="0042766E"/>
    <w:rsid w:val="00427F4A"/>
    <w:rsid w:val="004313E7"/>
    <w:rsid w:val="00432531"/>
    <w:rsid w:val="00433826"/>
    <w:rsid w:val="0043710F"/>
    <w:rsid w:val="0043748F"/>
    <w:rsid w:val="00437C63"/>
    <w:rsid w:val="0043F36F"/>
    <w:rsid w:val="004404C3"/>
    <w:rsid w:val="00441224"/>
    <w:rsid w:val="00441E2A"/>
    <w:rsid w:val="004431AF"/>
    <w:rsid w:val="00443EB1"/>
    <w:rsid w:val="00443F44"/>
    <w:rsid w:val="00445EFE"/>
    <w:rsid w:val="0044763B"/>
    <w:rsid w:val="00451F34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720C"/>
    <w:rsid w:val="00477288"/>
    <w:rsid w:val="00477B4A"/>
    <w:rsid w:val="00481762"/>
    <w:rsid w:val="00485070"/>
    <w:rsid w:val="004857BE"/>
    <w:rsid w:val="004873C2"/>
    <w:rsid w:val="004877AC"/>
    <w:rsid w:val="004908CD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323C"/>
    <w:rsid w:val="004A39E6"/>
    <w:rsid w:val="004A53F3"/>
    <w:rsid w:val="004A5D60"/>
    <w:rsid w:val="004A76C9"/>
    <w:rsid w:val="004B14EC"/>
    <w:rsid w:val="004B2D5A"/>
    <w:rsid w:val="004B4BAD"/>
    <w:rsid w:val="004B54E8"/>
    <w:rsid w:val="004B64F0"/>
    <w:rsid w:val="004B6E52"/>
    <w:rsid w:val="004B73B3"/>
    <w:rsid w:val="004C1FE5"/>
    <w:rsid w:val="004C26D1"/>
    <w:rsid w:val="004C409D"/>
    <w:rsid w:val="004C46E8"/>
    <w:rsid w:val="004C486F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A7B"/>
    <w:rsid w:val="004E3341"/>
    <w:rsid w:val="004E3A71"/>
    <w:rsid w:val="004E4670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52"/>
    <w:rsid w:val="00504F24"/>
    <w:rsid w:val="005058C2"/>
    <w:rsid w:val="00506B8A"/>
    <w:rsid w:val="005100D0"/>
    <w:rsid w:val="0051016B"/>
    <w:rsid w:val="00510953"/>
    <w:rsid w:val="00511055"/>
    <w:rsid w:val="00511952"/>
    <w:rsid w:val="00514F63"/>
    <w:rsid w:val="005162BE"/>
    <w:rsid w:val="005176FC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3846"/>
    <w:rsid w:val="005A65DB"/>
    <w:rsid w:val="005A6B70"/>
    <w:rsid w:val="005B04AC"/>
    <w:rsid w:val="005B1BB3"/>
    <w:rsid w:val="005B1F0C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6D17"/>
    <w:rsid w:val="005D7D2A"/>
    <w:rsid w:val="005E0C30"/>
    <w:rsid w:val="005E1A8C"/>
    <w:rsid w:val="005E1C59"/>
    <w:rsid w:val="005E2687"/>
    <w:rsid w:val="005E69D9"/>
    <w:rsid w:val="005E71B8"/>
    <w:rsid w:val="005E7E4F"/>
    <w:rsid w:val="005F00D4"/>
    <w:rsid w:val="005F1C80"/>
    <w:rsid w:val="005F1DFF"/>
    <w:rsid w:val="005F27F4"/>
    <w:rsid w:val="005F3239"/>
    <w:rsid w:val="005F420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F7B"/>
    <w:rsid w:val="0062780E"/>
    <w:rsid w:val="0062784E"/>
    <w:rsid w:val="0063067F"/>
    <w:rsid w:val="00630D39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FCF"/>
    <w:rsid w:val="00643D8A"/>
    <w:rsid w:val="006513EB"/>
    <w:rsid w:val="006518EF"/>
    <w:rsid w:val="00652229"/>
    <w:rsid w:val="00652434"/>
    <w:rsid w:val="00652793"/>
    <w:rsid w:val="00656A6B"/>
    <w:rsid w:val="00661621"/>
    <w:rsid w:val="006626CA"/>
    <w:rsid w:val="00663487"/>
    <w:rsid w:val="00663A1A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999"/>
    <w:rsid w:val="00690B19"/>
    <w:rsid w:val="006918F0"/>
    <w:rsid w:val="00691EF5"/>
    <w:rsid w:val="00693F0B"/>
    <w:rsid w:val="00694A3A"/>
    <w:rsid w:val="00695E5A"/>
    <w:rsid w:val="00695F01"/>
    <w:rsid w:val="00697340"/>
    <w:rsid w:val="006A0A3C"/>
    <w:rsid w:val="006A21A1"/>
    <w:rsid w:val="006A5A5C"/>
    <w:rsid w:val="006A79F0"/>
    <w:rsid w:val="006A7AE2"/>
    <w:rsid w:val="006B0583"/>
    <w:rsid w:val="006B2F33"/>
    <w:rsid w:val="006B3046"/>
    <w:rsid w:val="006B47EE"/>
    <w:rsid w:val="006B499F"/>
    <w:rsid w:val="006B56FF"/>
    <w:rsid w:val="006C0E4D"/>
    <w:rsid w:val="006C1366"/>
    <w:rsid w:val="006C2D8D"/>
    <w:rsid w:val="006C3256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9A9"/>
    <w:rsid w:val="006F3ED0"/>
    <w:rsid w:val="006F5105"/>
    <w:rsid w:val="006F59BF"/>
    <w:rsid w:val="006F63D2"/>
    <w:rsid w:val="006F670F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357"/>
    <w:rsid w:val="0071348C"/>
    <w:rsid w:val="00713A41"/>
    <w:rsid w:val="00714CFC"/>
    <w:rsid w:val="007159A5"/>
    <w:rsid w:val="007161E4"/>
    <w:rsid w:val="0071644B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709E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DF1"/>
    <w:rsid w:val="00774E8B"/>
    <w:rsid w:val="00777F4B"/>
    <w:rsid w:val="007813D0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CEC"/>
    <w:rsid w:val="007D5D7D"/>
    <w:rsid w:val="007E02C7"/>
    <w:rsid w:val="007E217A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70C3"/>
    <w:rsid w:val="00807FA4"/>
    <w:rsid w:val="008108EB"/>
    <w:rsid w:val="00810915"/>
    <w:rsid w:val="00816BE2"/>
    <w:rsid w:val="008174D6"/>
    <w:rsid w:val="0081784A"/>
    <w:rsid w:val="00817AE8"/>
    <w:rsid w:val="00817DE8"/>
    <w:rsid w:val="0082051F"/>
    <w:rsid w:val="00822876"/>
    <w:rsid w:val="008229F5"/>
    <w:rsid w:val="0082307B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DB"/>
    <w:rsid w:val="008372D2"/>
    <w:rsid w:val="008377BC"/>
    <w:rsid w:val="0084052B"/>
    <w:rsid w:val="00842A25"/>
    <w:rsid w:val="00842DB3"/>
    <w:rsid w:val="008434AD"/>
    <w:rsid w:val="00844C17"/>
    <w:rsid w:val="00846541"/>
    <w:rsid w:val="00846B71"/>
    <w:rsid w:val="00846CC1"/>
    <w:rsid w:val="00847726"/>
    <w:rsid w:val="0084CC04"/>
    <w:rsid w:val="00852511"/>
    <w:rsid w:val="00853897"/>
    <w:rsid w:val="00856F32"/>
    <w:rsid w:val="008614F1"/>
    <w:rsid w:val="00861719"/>
    <w:rsid w:val="00862E57"/>
    <w:rsid w:val="008633E6"/>
    <w:rsid w:val="008639B3"/>
    <w:rsid w:val="00863C1A"/>
    <w:rsid w:val="008652AD"/>
    <w:rsid w:val="00865B2E"/>
    <w:rsid w:val="00866C0E"/>
    <w:rsid w:val="008713C8"/>
    <w:rsid w:val="0087142D"/>
    <w:rsid w:val="00871F60"/>
    <w:rsid w:val="00872707"/>
    <w:rsid w:val="00872D63"/>
    <w:rsid w:val="00873009"/>
    <w:rsid w:val="00873956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628A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8A0F"/>
    <w:rsid w:val="008B274F"/>
    <w:rsid w:val="008B6AEB"/>
    <w:rsid w:val="008C1114"/>
    <w:rsid w:val="008C1650"/>
    <w:rsid w:val="008C17F1"/>
    <w:rsid w:val="008C184C"/>
    <w:rsid w:val="008C5978"/>
    <w:rsid w:val="008C5F01"/>
    <w:rsid w:val="008C7B00"/>
    <w:rsid w:val="008D14B0"/>
    <w:rsid w:val="008D3BA4"/>
    <w:rsid w:val="008D5BDB"/>
    <w:rsid w:val="008D5D51"/>
    <w:rsid w:val="008D76C5"/>
    <w:rsid w:val="008E0AFA"/>
    <w:rsid w:val="008E1156"/>
    <w:rsid w:val="008E1893"/>
    <w:rsid w:val="008E2AE2"/>
    <w:rsid w:val="008E4EE9"/>
    <w:rsid w:val="008E630F"/>
    <w:rsid w:val="008E75D3"/>
    <w:rsid w:val="008E7AAC"/>
    <w:rsid w:val="008E7F76"/>
    <w:rsid w:val="008F125E"/>
    <w:rsid w:val="008F4D2F"/>
    <w:rsid w:val="008F6276"/>
    <w:rsid w:val="008F6A08"/>
    <w:rsid w:val="0090048A"/>
    <w:rsid w:val="00904884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4D5D"/>
    <w:rsid w:val="00914FDF"/>
    <w:rsid w:val="009160F9"/>
    <w:rsid w:val="009168C3"/>
    <w:rsid w:val="00916F64"/>
    <w:rsid w:val="00917162"/>
    <w:rsid w:val="00920451"/>
    <w:rsid w:val="00921F89"/>
    <w:rsid w:val="009228F2"/>
    <w:rsid w:val="009251CC"/>
    <w:rsid w:val="0092714E"/>
    <w:rsid w:val="009354A8"/>
    <w:rsid w:val="00935BC9"/>
    <w:rsid w:val="00935E5A"/>
    <w:rsid w:val="009364AC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2168"/>
    <w:rsid w:val="009527FE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97CA4"/>
    <w:rsid w:val="009A0E26"/>
    <w:rsid w:val="009A16EC"/>
    <w:rsid w:val="009A671E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73D9"/>
    <w:rsid w:val="009C7F33"/>
    <w:rsid w:val="009D02FE"/>
    <w:rsid w:val="009D0A88"/>
    <w:rsid w:val="009D1362"/>
    <w:rsid w:val="009D1522"/>
    <w:rsid w:val="009D2281"/>
    <w:rsid w:val="009D23EE"/>
    <w:rsid w:val="009D2EB5"/>
    <w:rsid w:val="009D3965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71"/>
    <w:rsid w:val="009F120C"/>
    <w:rsid w:val="009F3573"/>
    <w:rsid w:val="009F3ABA"/>
    <w:rsid w:val="00A02863"/>
    <w:rsid w:val="00A044D6"/>
    <w:rsid w:val="00A04ADB"/>
    <w:rsid w:val="00A066C7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A6C"/>
    <w:rsid w:val="00A26CB6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2ABC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DB1"/>
    <w:rsid w:val="00A676D1"/>
    <w:rsid w:val="00A6799B"/>
    <w:rsid w:val="00A67A92"/>
    <w:rsid w:val="00A67F74"/>
    <w:rsid w:val="00A7006F"/>
    <w:rsid w:val="00A70EC1"/>
    <w:rsid w:val="00A71E4D"/>
    <w:rsid w:val="00A73E4B"/>
    <w:rsid w:val="00A74316"/>
    <w:rsid w:val="00A744BA"/>
    <w:rsid w:val="00A763C3"/>
    <w:rsid w:val="00A76985"/>
    <w:rsid w:val="00A77EC2"/>
    <w:rsid w:val="00A80EF9"/>
    <w:rsid w:val="00A87870"/>
    <w:rsid w:val="00A90003"/>
    <w:rsid w:val="00A91A70"/>
    <w:rsid w:val="00A95032"/>
    <w:rsid w:val="00A95542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430"/>
    <w:rsid w:val="00AB3D2E"/>
    <w:rsid w:val="00AB6AF3"/>
    <w:rsid w:val="00AB79A0"/>
    <w:rsid w:val="00AC10A7"/>
    <w:rsid w:val="00AC136D"/>
    <w:rsid w:val="00AC32B4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2568"/>
    <w:rsid w:val="00AD44FE"/>
    <w:rsid w:val="00AD46B6"/>
    <w:rsid w:val="00AD5302"/>
    <w:rsid w:val="00AE0B3C"/>
    <w:rsid w:val="00AE459A"/>
    <w:rsid w:val="00AE49F1"/>
    <w:rsid w:val="00AE640C"/>
    <w:rsid w:val="00AF02F2"/>
    <w:rsid w:val="00AF0438"/>
    <w:rsid w:val="00AF1F2F"/>
    <w:rsid w:val="00AF1F58"/>
    <w:rsid w:val="00AF1F75"/>
    <w:rsid w:val="00AF4C6B"/>
    <w:rsid w:val="00AF580B"/>
    <w:rsid w:val="00AF6F10"/>
    <w:rsid w:val="00B00491"/>
    <w:rsid w:val="00B01C85"/>
    <w:rsid w:val="00B03193"/>
    <w:rsid w:val="00B03F50"/>
    <w:rsid w:val="00B05CCA"/>
    <w:rsid w:val="00B07022"/>
    <w:rsid w:val="00B07E51"/>
    <w:rsid w:val="00B100A4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5E7"/>
    <w:rsid w:val="00B20F84"/>
    <w:rsid w:val="00B22099"/>
    <w:rsid w:val="00B250CE"/>
    <w:rsid w:val="00B25B74"/>
    <w:rsid w:val="00B2629E"/>
    <w:rsid w:val="00B2685D"/>
    <w:rsid w:val="00B2694E"/>
    <w:rsid w:val="00B30263"/>
    <w:rsid w:val="00B30351"/>
    <w:rsid w:val="00B30360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F17"/>
    <w:rsid w:val="00B664B2"/>
    <w:rsid w:val="00B66BFC"/>
    <w:rsid w:val="00B67BA0"/>
    <w:rsid w:val="00B70AE9"/>
    <w:rsid w:val="00B70BDA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44D4"/>
    <w:rsid w:val="00BA4DD3"/>
    <w:rsid w:val="00BA518D"/>
    <w:rsid w:val="00BA5B46"/>
    <w:rsid w:val="00BA6E20"/>
    <w:rsid w:val="00BB0B83"/>
    <w:rsid w:val="00BB43AF"/>
    <w:rsid w:val="00BB53A7"/>
    <w:rsid w:val="00BB5ACE"/>
    <w:rsid w:val="00BB5D0B"/>
    <w:rsid w:val="00BB5D17"/>
    <w:rsid w:val="00BB76A1"/>
    <w:rsid w:val="00BB7861"/>
    <w:rsid w:val="00BC0995"/>
    <w:rsid w:val="00BC1BDC"/>
    <w:rsid w:val="00BC34D9"/>
    <w:rsid w:val="00BC4031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154F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BF7FA6"/>
    <w:rsid w:val="00C015A3"/>
    <w:rsid w:val="00C02855"/>
    <w:rsid w:val="00C03F23"/>
    <w:rsid w:val="00C045B8"/>
    <w:rsid w:val="00C056D0"/>
    <w:rsid w:val="00C060C7"/>
    <w:rsid w:val="00C06CD0"/>
    <w:rsid w:val="00C10067"/>
    <w:rsid w:val="00C13BE7"/>
    <w:rsid w:val="00C13ECE"/>
    <w:rsid w:val="00C16938"/>
    <w:rsid w:val="00C20156"/>
    <w:rsid w:val="00C20BD6"/>
    <w:rsid w:val="00C21096"/>
    <w:rsid w:val="00C21F24"/>
    <w:rsid w:val="00C228CF"/>
    <w:rsid w:val="00C2347E"/>
    <w:rsid w:val="00C24C17"/>
    <w:rsid w:val="00C24C5E"/>
    <w:rsid w:val="00C24F2A"/>
    <w:rsid w:val="00C3043B"/>
    <w:rsid w:val="00C312CF"/>
    <w:rsid w:val="00C32EC2"/>
    <w:rsid w:val="00C33965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376E"/>
    <w:rsid w:val="00C5406E"/>
    <w:rsid w:val="00C54B6B"/>
    <w:rsid w:val="00C55C5D"/>
    <w:rsid w:val="00C55DD7"/>
    <w:rsid w:val="00C61DA3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21E9"/>
    <w:rsid w:val="00C923F2"/>
    <w:rsid w:val="00C934F6"/>
    <w:rsid w:val="00C938AF"/>
    <w:rsid w:val="00C95196"/>
    <w:rsid w:val="00C97091"/>
    <w:rsid w:val="00C97260"/>
    <w:rsid w:val="00C97ADF"/>
    <w:rsid w:val="00C97B11"/>
    <w:rsid w:val="00CA058D"/>
    <w:rsid w:val="00CA2001"/>
    <w:rsid w:val="00CA39AA"/>
    <w:rsid w:val="00CA455E"/>
    <w:rsid w:val="00CA4CB4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62A"/>
    <w:rsid w:val="00D0607C"/>
    <w:rsid w:val="00D063B8"/>
    <w:rsid w:val="00D06419"/>
    <w:rsid w:val="00D06825"/>
    <w:rsid w:val="00D06884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BD2"/>
    <w:rsid w:val="00D24EFE"/>
    <w:rsid w:val="00D25645"/>
    <w:rsid w:val="00D2573D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7A50"/>
    <w:rsid w:val="00D51721"/>
    <w:rsid w:val="00D52952"/>
    <w:rsid w:val="00D53D78"/>
    <w:rsid w:val="00D5435E"/>
    <w:rsid w:val="00D55316"/>
    <w:rsid w:val="00D5653B"/>
    <w:rsid w:val="00D574B4"/>
    <w:rsid w:val="00D577AA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A07"/>
    <w:rsid w:val="00D67CFB"/>
    <w:rsid w:val="00D70B50"/>
    <w:rsid w:val="00D73E06"/>
    <w:rsid w:val="00D7557C"/>
    <w:rsid w:val="00D76C7E"/>
    <w:rsid w:val="00D771DE"/>
    <w:rsid w:val="00D7776D"/>
    <w:rsid w:val="00D90BCD"/>
    <w:rsid w:val="00D912DD"/>
    <w:rsid w:val="00D91699"/>
    <w:rsid w:val="00D9293F"/>
    <w:rsid w:val="00D930FA"/>
    <w:rsid w:val="00D93598"/>
    <w:rsid w:val="00D936F8"/>
    <w:rsid w:val="00D95CDF"/>
    <w:rsid w:val="00D971DC"/>
    <w:rsid w:val="00D97AEC"/>
    <w:rsid w:val="00D97CF9"/>
    <w:rsid w:val="00DA1E18"/>
    <w:rsid w:val="00DA2009"/>
    <w:rsid w:val="00DA25FF"/>
    <w:rsid w:val="00DA273E"/>
    <w:rsid w:val="00DA47B3"/>
    <w:rsid w:val="00DA7D2E"/>
    <w:rsid w:val="00DB05B1"/>
    <w:rsid w:val="00DB0F74"/>
    <w:rsid w:val="00DB5A79"/>
    <w:rsid w:val="00DB689D"/>
    <w:rsid w:val="00DB6D5A"/>
    <w:rsid w:val="00DC2465"/>
    <w:rsid w:val="00DC27BC"/>
    <w:rsid w:val="00DC288F"/>
    <w:rsid w:val="00DC2BFA"/>
    <w:rsid w:val="00DC7136"/>
    <w:rsid w:val="00DC75F4"/>
    <w:rsid w:val="00DC7709"/>
    <w:rsid w:val="00DD186C"/>
    <w:rsid w:val="00DD1FEB"/>
    <w:rsid w:val="00DD260E"/>
    <w:rsid w:val="00DD3E50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1010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28AF"/>
    <w:rsid w:val="00E03C9F"/>
    <w:rsid w:val="00E105E7"/>
    <w:rsid w:val="00E108D9"/>
    <w:rsid w:val="00E11681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7C8"/>
    <w:rsid w:val="00E340F7"/>
    <w:rsid w:val="00E36155"/>
    <w:rsid w:val="00E37D28"/>
    <w:rsid w:val="00E37E76"/>
    <w:rsid w:val="00E37F17"/>
    <w:rsid w:val="00E37F70"/>
    <w:rsid w:val="00E40B1B"/>
    <w:rsid w:val="00E4320B"/>
    <w:rsid w:val="00E438F1"/>
    <w:rsid w:val="00E446C1"/>
    <w:rsid w:val="00E4470E"/>
    <w:rsid w:val="00E4730C"/>
    <w:rsid w:val="00E5111B"/>
    <w:rsid w:val="00E51665"/>
    <w:rsid w:val="00E52A54"/>
    <w:rsid w:val="00E54F04"/>
    <w:rsid w:val="00E563B7"/>
    <w:rsid w:val="00E633BF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A05D6"/>
    <w:rsid w:val="00EA09C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F85"/>
    <w:rsid w:val="00ED0FD0"/>
    <w:rsid w:val="00ED15D7"/>
    <w:rsid w:val="00ED2B5C"/>
    <w:rsid w:val="00ED3269"/>
    <w:rsid w:val="00ED5E7D"/>
    <w:rsid w:val="00ED6A91"/>
    <w:rsid w:val="00EE12B6"/>
    <w:rsid w:val="00EE1A8C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9AB"/>
    <w:rsid w:val="00EF4B4E"/>
    <w:rsid w:val="00EF5227"/>
    <w:rsid w:val="00EF55FB"/>
    <w:rsid w:val="00EF7111"/>
    <w:rsid w:val="00EF725E"/>
    <w:rsid w:val="00EF7D1A"/>
    <w:rsid w:val="00F001BD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5B58"/>
    <w:rsid w:val="00F35FDB"/>
    <w:rsid w:val="00F36145"/>
    <w:rsid w:val="00F361BD"/>
    <w:rsid w:val="00F37BDD"/>
    <w:rsid w:val="00F37C85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1954"/>
    <w:rsid w:val="00F61B41"/>
    <w:rsid w:val="00F6203E"/>
    <w:rsid w:val="00F635FC"/>
    <w:rsid w:val="00F63D03"/>
    <w:rsid w:val="00F64C76"/>
    <w:rsid w:val="00F65E2F"/>
    <w:rsid w:val="00F6728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C0E51"/>
    <w:rsid w:val="00FC151D"/>
    <w:rsid w:val="00FC1BD6"/>
    <w:rsid w:val="00FC4477"/>
    <w:rsid w:val="00FC46FB"/>
    <w:rsid w:val="00FD0A38"/>
    <w:rsid w:val="00FD2726"/>
    <w:rsid w:val="00FD2A01"/>
    <w:rsid w:val="00FD2B1B"/>
    <w:rsid w:val="00FD2BD3"/>
    <w:rsid w:val="00FD33D9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F1229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A569B0"/>
    <w:rsid w:val="02C64B01"/>
    <w:rsid w:val="02D49B5C"/>
    <w:rsid w:val="02EAEC34"/>
    <w:rsid w:val="03029A16"/>
    <w:rsid w:val="0311770B"/>
    <w:rsid w:val="03338BF4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AFAB79"/>
    <w:rsid w:val="15CDB575"/>
    <w:rsid w:val="15D4E262"/>
    <w:rsid w:val="160EBB8D"/>
    <w:rsid w:val="162B8799"/>
    <w:rsid w:val="167C8358"/>
    <w:rsid w:val="169C6DC0"/>
    <w:rsid w:val="16C96B25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E57B4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F9900F"/>
    <w:rsid w:val="23108B95"/>
    <w:rsid w:val="234B04C6"/>
    <w:rsid w:val="235D6121"/>
    <w:rsid w:val="2374509A"/>
    <w:rsid w:val="2376CE3A"/>
    <w:rsid w:val="238D7BD1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93458A"/>
    <w:rsid w:val="24A9732B"/>
    <w:rsid w:val="24D202CA"/>
    <w:rsid w:val="24D400BD"/>
    <w:rsid w:val="24F41CAF"/>
    <w:rsid w:val="24FBCDB6"/>
    <w:rsid w:val="25086F92"/>
    <w:rsid w:val="25144FCD"/>
    <w:rsid w:val="252FCE03"/>
    <w:rsid w:val="2572525A"/>
    <w:rsid w:val="257B562E"/>
    <w:rsid w:val="25C5817D"/>
    <w:rsid w:val="265D9B66"/>
    <w:rsid w:val="2666DD0E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A0E4098"/>
    <w:rsid w:val="2A3D2BCA"/>
    <w:rsid w:val="2A4C4551"/>
    <w:rsid w:val="2A5E9C8D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3BEB51"/>
    <w:rsid w:val="2E6A9979"/>
    <w:rsid w:val="2E7B672C"/>
    <w:rsid w:val="2E7BCD56"/>
    <w:rsid w:val="2E7DB1F8"/>
    <w:rsid w:val="2EBA563F"/>
    <w:rsid w:val="2EDF21A4"/>
    <w:rsid w:val="2F08CFBB"/>
    <w:rsid w:val="2F1AEB29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F5EE1C"/>
    <w:rsid w:val="3D0564C5"/>
    <w:rsid w:val="3D1354F8"/>
    <w:rsid w:val="3D272BF7"/>
    <w:rsid w:val="3D2DB524"/>
    <w:rsid w:val="3D411AFD"/>
    <w:rsid w:val="3D8CB284"/>
    <w:rsid w:val="3D8ED960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353E25"/>
    <w:rsid w:val="44861A06"/>
    <w:rsid w:val="448B13C8"/>
    <w:rsid w:val="44B996D7"/>
    <w:rsid w:val="44F28158"/>
    <w:rsid w:val="44F8DCC4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5898B"/>
    <w:rsid w:val="467E66A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A7EF17"/>
    <w:rsid w:val="49CFA33A"/>
    <w:rsid w:val="49D72A8E"/>
    <w:rsid w:val="49DD58DE"/>
    <w:rsid w:val="4A039D79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D6BF0A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846983"/>
    <w:rsid w:val="559CAEBF"/>
    <w:rsid w:val="55B9D701"/>
    <w:rsid w:val="5637B902"/>
    <w:rsid w:val="568B1371"/>
    <w:rsid w:val="56949987"/>
    <w:rsid w:val="56DE8107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CD814"/>
    <w:rsid w:val="5E5F4092"/>
    <w:rsid w:val="5E821A41"/>
    <w:rsid w:val="5E90CFD9"/>
    <w:rsid w:val="5ECC87BB"/>
    <w:rsid w:val="5EE0AFE0"/>
    <w:rsid w:val="5F039A3C"/>
    <w:rsid w:val="5F3B79B2"/>
    <w:rsid w:val="5F5156E0"/>
    <w:rsid w:val="5F798B5A"/>
    <w:rsid w:val="5F7B8720"/>
    <w:rsid w:val="5FA3C398"/>
    <w:rsid w:val="5FB5341C"/>
    <w:rsid w:val="5FCE8110"/>
    <w:rsid w:val="5FF7EFCC"/>
    <w:rsid w:val="60270A2E"/>
    <w:rsid w:val="6029179B"/>
    <w:rsid w:val="603493BA"/>
    <w:rsid w:val="60421129"/>
    <w:rsid w:val="6055DABC"/>
    <w:rsid w:val="6062B1CB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C1DB2"/>
    <w:rsid w:val="64298339"/>
    <w:rsid w:val="6437C417"/>
    <w:rsid w:val="646A737A"/>
    <w:rsid w:val="64A58254"/>
    <w:rsid w:val="64C6FDD7"/>
    <w:rsid w:val="64CA0162"/>
    <w:rsid w:val="64E70AF9"/>
    <w:rsid w:val="65699A59"/>
    <w:rsid w:val="65950A9A"/>
    <w:rsid w:val="65962BFF"/>
    <w:rsid w:val="659BAA40"/>
    <w:rsid w:val="65B3C551"/>
    <w:rsid w:val="65C97725"/>
    <w:rsid w:val="65E31030"/>
    <w:rsid w:val="65F7086C"/>
    <w:rsid w:val="6605D6A7"/>
    <w:rsid w:val="6620C746"/>
    <w:rsid w:val="66256A16"/>
    <w:rsid w:val="662E1998"/>
    <w:rsid w:val="6656216C"/>
    <w:rsid w:val="6667FBEE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6CA920"/>
    <w:rsid w:val="6B831CB7"/>
    <w:rsid w:val="6BA51F46"/>
    <w:rsid w:val="6BA9BBC4"/>
    <w:rsid w:val="6BB325B7"/>
    <w:rsid w:val="6BDE8AED"/>
    <w:rsid w:val="6BFC839A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5A80AD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6F1CD"/>
    <w:rsid w:val="788A2A49"/>
    <w:rsid w:val="788FC257"/>
    <w:rsid w:val="78A1E361"/>
    <w:rsid w:val="78B77506"/>
    <w:rsid w:val="78C9C67A"/>
    <w:rsid w:val="795E4CB5"/>
    <w:rsid w:val="796D0883"/>
    <w:rsid w:val="7976971A"/>
    <w:rsid w:val="79BC109B"/>
    <w:rsid w:val="79EEB453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D28CB5AD-1B5F-4F45-B4FE-121851A5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ika.podsiadlo@bursongloba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lekcjaniesmiecenia.pl/nauczyciel/login__;!!IfJP2Nwhk5Z0yJ43lA!OFVVQPiS-QBDUe59qFiFhsQYWUajglnqOdbjK_4pWNDN7r9n6QVDkwIeJ9Xe3e9VUhY6z83UNURCo6TArXYABTze4LQP$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ria.kuznik@henkel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com/pres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2" ma:contentTypeDescription="Create a new document." ma:contentTypeScope="" ma:versionID="b4f01eec74a765480b9e2bbf311e42b6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f29096b4ef1ab15d2620e3e4a15742b1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2FF7CF-E7B5-434F-A5E2-7E6F7472E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755</Words>
  <Characters>5735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Monika Podsiadło</cp:lastModifiedBy>
  <cp:revision>17</cp:revision>
  <cp:lastPrinted>2024-06-10T04:51:00Z</cp:lastPrinted>
  <dcterms:created xsi:type="dcterms:W3CDTF">2025-11-24T08:43:00Z</dcterms:created>
  <dcterms:modified xsi:type="dcterms:W3CDTF">2025-11-25T08:34:00Z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